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1" w:rsidRDefault="006910E1" w:rsidP="006910E1">
      <w:pPr>
        <w:bidi w:val="0"/>
        <w:jc w:val="center"/>
        <w:rPr>
          <w:b/>
          <w:bCs/>
        </w:rPr>
      </w:pPr>
      <w:r w:rsidRPr="00BA35DF">
        <w:rPr>
          <w:b/>
          <w:bCs/>
        </w:rPr>
        <w:t>ABSTRAK</w:t>
      </w:r>
    </w:p>
    <w:p w:rsidR="003767A1" w:rsidRDefault="003767A1" w:rsidP="003767A1">
      <w:pPr>
        <w:bidi w:val="0"/>
        <w:jc w:val="center"/>
        <w:rPr>
          <w:b/>
          <w:bCs/>
          <w:lang w:val="id-ID"/>
        </w:rPr>
      </w:pPr>
    </w:p>
    <w:p w:rsidR="006910E1" w:rsidRPr="00B76549" w:rsidRDefault="006910E1" w:rsidP="006910E1">
      <w:pPr>
        <w:bidi w:val="0"/>
        <w:jc w:val="center"/>
        <w:rPr>
          <w:b/>
          <w:bCs/>
          <w:lang w:val="id-ID"/>
        </w:rPr>
      </w:pPr>
    </w:p>
    <w:p w:rsidR="006910E1" w:rsidRDefault="00816BAD" w:rsidP="006910E1">
      <w:pPr>
        <w:bidi w:val="0"/>
        <w:jc w:val="lowKashida"/>
      </w:pPr>
      <w:r>
        <w:tab/>
      </w:r>
      <w:proofErr w:type="spellStart"/>
      <w:r w:rsidR="006910E1">
        <w:t>Isra</w:t>
      </w:r>
      <w:proofErr w:type="spellEnd"/>
      <w:r w:rsidR="006910E1">
        <w:t xml:space="preserve"> Wendi</w:t>
      </w:r>
      <w:r w:rsidR="006910E1" w:rsidRPr="00BA35DF">
        <w:t>, NIM. 088</w:t>
      </w:r>
      <w:r w:rsidR="006910E1">
        <w:rPr>
          <w:lang w:val="id-ID"/>
        </w:rPr>
        <w:t>101</w:t>
      </w:r>
      <w:r w:rsidR="006910E1">
        <w:t>415</w:t>
      </w:r>
      <w:r w:rsidR="006910E1" w:rsidRPr="00BA35DF">
        <w:t>, "</w:t>
      </w:r>
      <w:proofErr w:type="spellStart"/>
      <w:r w:rsidR="006910E1" w:rsidRPr="006910E1">
        <w:rPr>
          <w:b/>
          <w:bCs/>
          <w:i/>
          <w:iCs/>
        </w:rPr>
        <w:t>Pelaksanaan</w:t>
      </w:r>
      <w:proofErr w:type="spellEnd"/>
      <w:r w:rsidR="006910E1" w:rsidRPr="006910E1">
        <w:rPr>
          <w:b/>
          <w:bCs/>
          <w:i/>
          <w:iCs/>
        </w:rPr>
        <w:t xml:space="preserve"> </w:t>
      </w:r>
      <w:proofErr w:type="spellStart"/>
      <w:r w:rsidR="006910E1" w:rsidRPr="006910E1">
        <w:rPr>
          <w:b/>
          <w:bCs/>
          <w:i/>
          <w:iCs/>
        </w:rPr>
        <w:t>Kurikulum</w:t>
      </w:r>
      <w:proofErr w:type="spellEnd"/>
      <w:r w:rsidR="006910E1" w:rsidRPr="006910E1">
        <w:rPr>
          <w:b/>
          <w:bCs/>
          <w:i/>
          <w:iCs/>
        </w:rPr>
        <w:t xml:space="preserve"> </w:t>
      </w:r>
      <w:proofErr w:type="spellStart"/>
      <w:r w:rsidR="006910E1" w:rsidRPr="006910E1">
        <w:rPr>
          <w:b/>
          <w:bCs/>
          <w:i/>
          <w:iCs/>
        </w:rPr>
        <w:t>Muatan</w:t>
      </w:r>
      <w:proofErr w:type="spellEnd"/>
      <w:r w:rsidR="006910E1" w:rsidRPr="006910E1">
        <w:rPr>
          <w:b/>
          <w:bCs/>
          <w:i/>
          <w:iCs/>
        </w:rPr>
        <w:t xml:space="preserve"> </w:t>
      </w:r>
      <w:proofErr w:type="spellStart"/>
      <w:r w:rsidR="006910E1" w:rsidRPr="006910E1">
        <w:rPr>
          <w:b/>
          <w:bCs/>
          <w:i/>
          <w:iCs/>
        </w:rPr>
        <w:t>Lokal</w:t>
      </w:r>
      <w:proofErr w:type="spellEnd"/>
      <w:r w:rsidR="006910E1" w:rsidRPr="006910E1">
        <w:rPr>
          <w:b/>
          <w:bCs/>
          <w:i/>
          <w:iCs/>
        </w:rPr>
        <w:t xml:space="preserve"> (</w:t>
      </w:r>
      <w:proofErr w:type="spellStart"/>
      <w:r w:rsidR="006910E1" w:rsidRPr="006910E1">
        <w:rPr>
          <w:b/>
          <w:bCs/>
          <w:i/>
          <w:iCs/>
        </w:rPr>
        <w:t>Mulok</w:t>
      </w:r>
      <w:proofErr w:type="spellEnd"/>
      <w:r w:rsidR="00A44017">
        <w:rPr>
          <w:b/>
          <w:bCs/>
          <w:i/>
          <w:iCs/>
        </w:rPr>
        <w:t xml:space="preserve"> </w:t>
      </w:r>
      <w:proofErr w:type="spellStart"/>
      <w:r w:rsidR="006910E1" w:rsidRPr="006910E1">
        <w:rPr>
          <w:b/>
          <w:bCs/>
          <w:i/>
          <w:iCs/>
        </w:rPr>
        <w:t>di</w:t>
      </w:r>
      <w:proofErr w:type="spellEnd"/>
      <w:r w:rsidR="006910E1">
        <w:t xml:space="preserve"> </w:t>
      </w:r>
      <w:proofErr w:type="spellStart"/>
      <w:proofErr w:type="gramStart"/>
      <w:r w:rsidR="006910E1" w:rsidRPr="006910E1">
        <w:rPr>
          <w:b/>
          <w:bCs/>
          <w:i/>
          <w:iCs/>
        </w:rPr>
        <w:t>Sd</w:t>
      </w:r>
      <w:proofErr w:type="spellEnd"/>
      <w:proofErr w:type="gramEnd"/>
      <w:r w:rsidR="006910E1" w:rsidRPr="006910E1">
        <w:rPr>
          <w:b/>
          <w:bCs/>
          <w:i/>
          <w:iCs/>
        </w:rPr>
        <w:t xml:space="preserve"> Plus </w:t>
      </w:r>
      <w:proofErr w:type="spellStart"/>
      <w:r w:rsidR="006910E1" w:rsidRPr="006910E1">
        <w:rPr>
          <w:b/>
          <w:bCs/>
          <w:i/>
          <w:iCs/>
        </w:rPr>
        <w:t>Aisyiyah</w:t>
      </w:r>
      <w:proofErr w:type="spellEnd"/>
      <w:r w:rsidR="006910E1" w:rsidRPr="006910E1">
        <w:rPr>
          <w:b/>
          <w:bCs/>
          <w:i/>
          <w:iCs/>
        </w:rPr>
        <w:t xml:space="preserve"> I Padang</w:t>
      </w:r>
      <w:r w:rsidR="006910E1">
        <w:t xml:space="preserve"> </w:t>
      </w:r>
      <w:proofErr w:type="spellStart"/>
      <w:r w:rsidR="006910E1" w:rsidRPr="00BA35DF">
        <w:t>Tesis</w:t>
      </w:r>
      <w:proofErr w:type="spellEnd"/>
      <w:r w:rsidR="006910E1" w:rsidRPr="00BA35DF">
        <w:t xml:space="preserve">: </w:t>
      </w:r>
      <w:proofErr w:type="spellStart"/>
      <w:r w:rsidR="006910E1" w:rsidRPr="00BA35DF">
        <w:t>Konsentrasi</w:t>
      </w:r>
      <w:proofErr w:type="spellEnd"/>
      <w:r w:rsidR="006910E1" w:rsidRPr="00BA35DF">
        <w:t xml:space="preserve"> </w:t>
      </w:r>
      <w:proofErr w:type="spellStart"/>
      <w:r w:rsidR="006910E1" w:rsidRPr="00BA35DF">
        <w:t>Pendidikan</w:t>
      </w:r>
      <w:proofErr w:type="spellEnd"/>
      <w:r w:rsidR="006910E1" w:rsidRPr="00BA35DF">
        <w:t xml:space="preserve"> Islam Program </w:t>
      </w:r>
      <w:proofErr w:type="spellStart"/>
      <w:r w:rsidR="006910E1" w:rsidRPr="00BA35DF">
        <w:t>Pascasarjana</w:t>
      </w:r>
      <w:proofErr w:type="spellEnd"/>
      <w:r w:rsidR="006910E1" w:rsidRPr="00BA35DF">
        <w:t xml:space="preserve"> </w:t>
      </w:r>
      <w:proofErr w:type="spellStart"/>
      <w:r w:rsidR="006910E1" w:rsidRPr="00BA35DF">
        <w:t>Institut</w:t>
      </w:r>
      <w:proofErr w:type="spellEnd"/>
      <w:r w:rsidR="006910E1" w:rsidRPr="00BA35DF">
        <w:t xml:space="preserve"> Agama Islam </w:t>
      </w:r>
      <w:proofErr w:type="spellStart"/>
      <w:r w:rsidR="006910E1" w:rsidRPr="00BA35DF">
        <w:t>Negeri</w:t>
      </w:r>
      <w:proofErr w:type="spellEnd"/>
      <w:r w:rsidR="006910E1" w:rsidRPr="00BA35DF">
        <w:t xml:space="preserve"> (IAIN) Imam </w:t>
      </w:r>
      <w:proofErr w:type="spellStart"/>
      <w:r w:rsidR="006910E1" w:rsidRPr="00BA35DF">
        <w:t>Bonjol</w:t>
      </w:r>
      <w:proofErr w:type="spellEnd"/>
      <w:r w:rsidR="006910E1" w:rsidRPr="00BA35DF">
        <w:t xml:space="preserve"> Padang, 201</w:t>
      </w:r>
      <w:r w:rsidR="006910E1">
        <w:t>3</w:t>
      </w:r>
    </w:p>
    <w:p w:rsidR="006910E1" w:rsidRPr="00816BAD" w:rsidRDefault="006910E1" w:rsidP="003767A1">
      <w:pPr>
        <w:bidi w:val="0"/>
        <w:ind w:firstLine="720"/>
        <w:jc w:val="lowKashida"/>
        <w:rPr>
          <w:lang w:val="id-ID"/>
        </w:rPr>
      </w:pPr>
      <w:r w:rsidRPr="00BA35DF">
        <w:rPr>
          <w:lang w:val="fi-FI"/>
        </w:rPr>
        <w:t xml:space="preserve">Masalahan pokok dalam penelitian ini adalah </w:t>
      </w:r>
      <w:r w:rsidRPr="00BA35DF">
        <w:rPr>
          <w:lang w:val="sv-SE"/>
        </w:rPr>
        <w:t xml:space="preserve">bagaimana </w:t>
      </w:r>
      <w:r>
        <w:rPr>
          <w:lang w:val="sv-SE"/>
        </w:rPr>
        <w:t>Pelaksanaan Kurikulum Muatan Lokal (mulok) di Sd Plus Aisyiyah I Padang.</w:t>
      </w:r>
      <w:r>
        <w:rPr>
          <w:lang w:val="id-ID"/>
        </w:rPr>
        <w:t xml:space="preserve"> </w:t>
      </w:r>
      <w:r w:rsidRPr="006910E1">
        <w:rPr>
          <w:lang w:val="id-ID"/>
        </w:rPr>
        <w:t>Pelaksanaan adalah suatu proses kegiatan berlansungnya pebelajaran mulok  sendiri yang ada di Sd plus Aisyiyah  baik itu Mulok Siaga Bencana maupun Mulok Bahasa Arab</w:t>
      </w:r>
      <w:r w:rsidR="00A44017" w:rsidRPr="00A44017">
        <w:rPr>
          <w:lang w:val="id-ID"/>
        </w:rPr>
        <w:t>, bagaimana pelaksanaan  kedua Mauatan lokal ters</w:t>
      </w:r>
      <w:r w:rsidR="00A44017">
        <w:rPr>
          <w:lang w:val="id-ID"/>
        </w:rPr>
        <w:t>ebut.</w:t>
      </w:r>
      <w:r w:rsidR="00A44017" w:rsidRPr="00A44017">
        <w:rPr>
          <w:lang w:val="id-ID"/>
        </w:rPr>
        <w:t>Peneliti ingin mengungkap,Bagaiamana Pelaksanaannya Krikulumnya bagaiamana prosesnya dan bagaiama</w:t>
      </w:r>
      <w:r w:rsidR="00A44017">
        <w:rPr>
          <w:lang w:val="id-ID"/>
        </w:rPr>
        <w:t>na Pengembangannya Kurikulumnya</w:t>
      </w:r>
      <w:r w:rsidR="00A44017" w:rsidRPr="00A44017">
        <w:rPr>
          <w:lang w:val="id-ID"/>
        </w:rPr>
        <w:t>,</w:t>
      </w:r>
      <w:r w:rsidR="00566D1B" w:rsidRPr="00566D1B">
        <w:rPr>
          <w:lang w:val="id-ID"/>
        </w:rPr>
        <w:t xml:space="preserve">dan Tujuan Kurikulumnya </w:t>
      </w:r>
      <w:r w:rsidR="00A44017" w:rsidRPr="00A44017">
        <w:rPr>
          <w:lang w:val="id-ID"/>
        </w:rPr>
        <w:t xml:space="preserve"> Muatan Lokal di Sd Plus </w:t>
      </w:r>
      <w:r w:rsidR="00A44017">
        <w:rPr>
          <w:lang w:val="id-ID"/>
        </w:rPr>
        <w:t>Aisyi</w:t>
      </w:r>
      <w:r w:rsidR="00A44017" w:rsidRPr="00A44017">
        <w:rPr>
          <w:lang w:val="id-ID"/>
        </w:rPr>
        <w:t>yah I Padang,</w:t>
      </w:r>
      <w:r w:rsidRPr="00BA35DF">
        <w:rPr>
          <w:lang w:val="fi-FI"/>
        </w:rPr>
        <w:t xml:space="preserve"> </w:t>
      </w:r>
      <w:r>
        <w:rPr>
          <w:lang w:val="id-ID"/>
        </w:rPr>
        <w:t>serta faktor pen</w:t>
      </w:r>
      <w:r w:rsidRPr="00BA35DF">
        <w:rPr>
          <w:lang w:val="fi-FI"/>
        </w:rPr>
        <w:t xml:space="preserve">dukung dan penghambat pelaksanaan </w:t>
      </w:r>
      <w:r w:rsidR="00566D1B">
        <w:rPr>
          <w:lang w:val="fi-FI"/>
        </w:rPr>
        <w:t xml:space="preserve">Krikulum Muatan lokal di Sd Plus Aisyiyah I Padang </w:t>
      </w:r>
      <w:r>
        <w:rPr>
          <w:lang w:val="id-ID"/>
        </w:rPr>
        <w:t>.</w:t>
      </w:r>
    </w:p>
    <w:p w:rsidR="00816BAD" w:rsidRPr="00DF474A" w:rsidRDefault="00816BAD" w:rsidP="00816BAD">
      <w:pPr>
        <w:bidi w:val="0"/>
        <w:ind w:firstLine="720"/>
        <w:jc w:val="lowKashida"/>
        <w:rPr>
          <w:lang w:val="id-ID"/>
        </w:rPr>
      </w:pPr>
      <w:r w:rsidRPr="00816BAD">
        <w:rPr>
          <w:lang w:val="id-ID"/>
        </w:rPr>
        <w:t>Tujuan peneliti ini adalah untuk mengungkap  bagaimana Pelaksanaan Kurikulum mulok di Sd Plus Aisyiyah I Padang dan pengembangan krikulum muatan Lok</w:t>
      </w:r>
      <w:r w:rsidR="00DF474A">
        <w:rPr>
          <w:lang w:val="id-ID"/>
        </w:rPr>
        <w:t>al (mulok) di sd plus Aisyiyah</w:t>
      </w:r>
      <w:r w:rsidR="00DF474A" w:rsidRPr="00DF474A">
        <w:rPr>
          <w:lang w:val="id-ID"/>
        </w:rPr>
        <w:t xml:space="preserve"> sedangkan kegunaannya untuk bagaimana sekolah merencanakan,melasanakan,dan evaluasi dan melakukan pengawasan Kurikulum muatan lokal,baik bahasa Arab dan Siaga Bencana.</w:t>
      </w:r>
    </w:p>
    <w:p w:rsidR="006910E1" w:rsidRPr="00BA35DF" w:rsidRDefault="006910E1" w:rsidP="00566D1B">
      <w:pPr>
        <w:bidi w:val="0"/>
        <w:ind w:firstLine="720"/>
        <w:jc w:val="both"/>
        <w:rPr>
          <w:lang w:val="fi-FI"/>
        </w:rPr>
      </w:pPr>
      <w:r w:rsidRPr="00BA35DF">
        <w:rPr>
          <w:lang w:val="fi-FI"/>
        </w:rPr>
        <w:t>Penelitian ini ber</w:t>
      </w:r>
      <w:r w:rsidRPr="00BA35DF">
        <w:rPr>
          <w:iCs/>
          <w:lang w:val="sv-SE"/>
        </w:rPr>
        <w:t>bentuk</w:t>
      </w:r>
      <w:r w:rsidRPr="00BA35DF">
        <w:rPr>
          <w:i/>
          <w:lang w:val="sv-SE"/>
        </w:rPr>
        <w:t xml:space="preserve"> field</w:t>
      </w:r>
      <w:r w:rsidRPr="00BA35DF">
        <w:rPr>
          <w:lang w:val="sv-SE"/>
        </w:rPr>
        <w:t xml:space="preserve"> </w:t>
      </w:r>
      <w:r w:rsidRPr="00BA35DF">
        <w:rPr>
          <w:i/>
          <w:lang w:val="sv-SE"/>
        </w:rPr>
        <w:t>research</w:t>
      </w:r>
      <w:r w:rsidRPr="00BA35DF">
        <w:rPr>
          <w:lang w:val="fi-FI"/>
        </w:rPr>
        <w:t xml:space="preserve"> dengan mengambil tempat penelitian </w:t>
      </w:r>
      <w:r w:rsidR="00566D1B">
        <w:rPr>
          <w:lang w:val="fi-FI"/>
        </w:rPr>
        <w:t>di Sd Plus Aisyiyah I Padang,</w:t>
      </w:r>
      <w:r w:rsidRPr="00BA35DF">
        <w:rPr>
          <w:lang w:val="fi-FI"/>
        </w:rPr>
        <w:t xml:space="preserve"> ini menggunakan metode kualitatif</w:t>
      </w:r>
      <w:r>
        <w:rPr>
          <w:lang w:val="fi-FI"/>
        </w:rPr>
        <w:t xml:space="preserve"> dengan </w:t>
      </w:r>
      <w:r w:rsidRPr="00BA35DF">
        <w:rPr>
          <w:lang w:val="fi-FI"/>
        </w:rPr>
        <w:t>sumber data utama (</w:t>
      </w:r>
      <w:r w:rsidRPr="00BA35DF">
        <w:rPr>
          <w:i/>
          <w:iCs/>
          <w:lang w:val="fi-FI"/>
        </w:rPr>
        <w:t>key informan</w:t>
      </w:r>
      <w:r w:rsidRPr="00BA35DF">
        <w:rPr>
          <w:lang w:val="fi-FI"/>
        </w:rPr>
        <w:t xml:space="preserve">) adalah </w:t>
      </w:r>
      <w:r w:rsidR="00566D1B">
        <w:rPr>
          <w:lang w:val="fi-FI"/>
        </w:rPr>
        <w:t xml:space="preserve"> Guru Sd Plus Aisyiyah berjumlah sembilan Orang s</w:t>
      </w:r>
      <w:r w:rsidRPr="00BA35DF">
        <w:rPr>
          <w:lang w:val="fi-FI"/>
        </w:rPr>
        <w:t xml:space="preserve">edangkan </w:t>
      </w:r>
      <w:r>
        <w:rPr>
          <w:lang w:val="id-ID"/>
        </w:rPr>
        <w:t xml:space="preserve">sumber data tambahan adalah </w:t>
      </w:r>
      <w:r w:rsidRPr="00BA35DF">
        <w:rPr>
          <w:lang w:val="fi-FI"/>
        </w:rPr>
        <w:t>kepala</w:t>
      </w:r>
      <w:r>
        <w:rPr>
          <w:lang w:val="id-ID"/>
        </w:rPr>
        <w:t xml:space="preserve"> </w:t>
      </w:r>
      <w:r w:rsidR="00566D1B">
        <w:t xml:space="preserve"> </w:t>
      </w:r>
      <w:proofErr w:type="spellStart"/>
      <w:r w:rsidR="00566D1B">
        <w:t>Sd</w:t>
      </w:r>
      <w:proofErr w:type="spellEnd"/>
      <w:r w:rsidR="00566D1B">
        <w:t xml:space="preserve"> Plus </w:t>
      </w:r>
      <w:proofErr w:type="spellStart"/>
      <w:r w:rsidR="00566D1B">
        <w:t>AisyiyahI</w:t>
      </w:r>
      <w:proofErr w:type="spellEnd"/>
      <w:r w:rsidR="00566D1B">
        <w:t xml:space="preserve"> Padang </w:t>
      </w:r>
      <w:r>
        <w:rPr>
          <w:lang w:val="id-ID"/>
        </w:rPr>
        <w:t xml:space="preserve"> dan Wakil Kepala Sekolah Bidang Kurikulum.</w:t>
      </w:r>
      <w:r w:rsidRPr="00BA35DF">
        <w:rPr>
          <w:lang w:val="fi-FI"/>
        </w:rPr>
        <w:t xml:space="preserve"> </w:t>
      </w:r>
      <w:r>
        <w:rPr>
          <w:lang w:val="id-ID"/>
        </w:rPr>
        <w:t>T</w:t>
      </w:r>
      <w:r w:rsidRPr="00BA35DF">
        <w:rPr>
          <w:lang w:val="fi-FI"/>
        </w:rPr>
        <w:t>eknik pengumpulan data dilakukan melalui observasi, wawancara, dan studi dokumentasi. Teknik analisa data dilakukan dengan memilah dan memilih data yang sesuai dengan fokus penelitian</w:t>
      </w:r>
      <w:r>
        <w:rPr>
          <w:lang w:val="id-ID"/>
        </w:rPr>
        <w:t xml:space="preserve"> yaitu</w:t>
      </w:r>
      <w:r w:rsidRPr="00BA35DF">
        <w:rPr>
          <w:lang w:val="fi-FI"/>
        </w:rPr>
        <w:t xml:space="preserve">, menyajikannya dalam bentuk narasi dan akhirnya mengambil kesimpulan. </w:t>
      </w:r>
    </w:p>
    <w:p w:rsidR="006910E1" w:rsidRPr="00806282" w:rsidRDefault="006910E1" w:rsidP="00DF474A">
      <w:pPr>
        <w:bidi w:val="0"/>
        <w:ind w:firstLine="720"/>
        <w:jc w:val="both"/>
        <w:rPr>
          <w:lang w:val="id-ID"/>
        </w:rPr>
      </w:pPr>
      <w:r w:rsidRPr="00BA35DF">
        <w:rPr>
          <w:lang w:val="fi-FI"/>
        </w:rPr>
        <w:t>Dari penelitian diketahui bahwa guru</w:t>
      </w:r>
      <w:r>
        <w:rPr>
          <w:lang w:val="fi-FI"/>
        </w:rPr>
        <w:t xml:space="preserve"> </w:t>
      </w:r>
      <w:r w:rsidR="00DF474A">
        <w:rPr>
          <w:lang w:val="fi-FI"/>
        </w:rPr>
        <w:t>s</w:t>
      </w:r>
      <w:r w:rsidR="00566D1B">
        <w:rPr>
          <w:lang w:val="fi-FI"/>
        </w:rPr>
        <w:t xml:space="preserve">d Plus Aisyiyah I Padang </w:t>
      </w:r>
      <w:r w:rsidRPr="00BA35DF">
        <w:rPr>
          <w:lang w:val="fi-FI"/>
        </w:rPr>
        <w:t xml:space="preserve"> telah menerapkan </w:t>
      </w:r>
      <w:r w:rsidR="00566D1B">
        <w:rPr>
          <w:lang w:val="fi-FI"/>
        </w:rPr>
        <w:t xml:space="preserve">Pelakasanaan Kurikulum Muatan Lokal di </w:t>
      </w:r>
      <w:r w:rsidR="00DF474A">
        <w:rPr>
          <w:lang w:val="fi-FI"/>
        </w:rPr>
        <w:t>s</w:t>
      </w:r>
      <w:r w:rsidR="00566D1B">
        <w:rPr>
          <w:lang w:val="fi-FI"/>
        </w:rPr>
        <w:t xml:space="preserve">d plus Asyiyah I Padang, </w:t>
      </w:r>
      <w:r w:rsidR="001E7340">
        <w:rPr>
          <w:lang w:val="fi-FI"/>
        </w:rPr>
        <w:t>b</w:t>
      </w:r>
      <w:r w:rsidR="00566D1B">
        <w:rPr>
          <w:lang w:val="fi-FI"/>
        </w:rPr>
        <w:t xml:space="preserve">aik </w:t>
      </w:r>
      <w:r w:rsidR="00DF474A">
        <w:rPr>
          <w:lang w:val="fi-FI"/>
        </w:rPr>
        <w:t>m</w:t>
      </w:r>
      <w:r w:rsidR="003767A1">
        <w:rPr>
          <w:lang w:val="fi-FI"/>
        </w:rPr>
        <w:t xml:space="preserve">ulok </w:t>
      </w:r>
      <w:r w:rsidR="00566D1B">
        <w:rPr>
          <w:lang w:val="fi-FI"/>
        </w:rPr>
        <w:t>Siaga Bencana maupu</w:t>
      </w:r>
      <w:r w:rsidR="00DF474A">
        <w:rPr>
          <w:lang w:val="fi-FI"/>
        </w:rPr>
        <w:t>n</w:t>
      </w:r>
      <w:r w:rsidR="003767A1">
        <w:rPr>
          <w:lang w:val="fi-FI"/>
        </w:rPr>
        <w:t xml:space="preserve"> mulok Bahasa Arab </w:t>
      </w:r>
      <w:r w:rsidRPr="00BA35DF">
        <w:rPr>
          <w:lang w:val="fi-FI"/>
        </w:rPr>
        <w:t>dalam  pembelajaran</w:t>
      </w:r>
      <w:r>
        <w:rPr>
          <w:lang w:val="id-ID"/>
        </w:rPr>
        <w:t xml:space="preserve"> namun masih belum sempurna</w:t>
      </w:r>
      <w:r w:rsidRPr="00BA35DF">
        <w:rPr>
          <w:lang w:val="fi-FI"/>
        </w:rPr>
        <w:t>. Hal ini terlihat dari perencanaan pembelajaran</w:t>
      </w:r>
      <w:r>
        <w:rPr>
          <w:lang w:val="id-ID"/>
        </w:rPr>
        <w:t xml:space="preserve"> yang mereka susun sudah berdasarkan Permendiknas Nomor 41 Tahun 2007 namun masih perlu disempurnakan terutama dalam penentuan metode pembelajaran dan penilaian proses pembelajaran.</w:t>
      </w:r>
      <w:r w:rsidRPr="00BA35DF">
        <w:rPr>
          <w:lang w:val="fi-FI"/>
        </w:rPr>
        <w:t xml:space="preserve"> Sedangkan </w:t>
      </w:r>
      <w:r>
        <w:rPr>
          <w:lang w:val="id-ID"/>
        </w:rPr>
        <w:t xml:space="preserve">pelaksanaan pembelajaran juga sudah berpedoman  41 Tahun 2007 akan tetapi masih perlu diperbaiki terutama dalam kegiatan inti yang belum melibatkan peserta didik secara aktif dalam pembelajaran. Faktor pendukung pelaksanaan </w:t>
      </w:r>
      <w:proofErr w:type="spellStart"/>
      <w:r w:rsidR="003767A1">
        <w:t>Kurikulum</w:t>
      </w:r>
      <w:proofErr w:type="spellEnd"/>
      <w:r w:rsidR="003767A1">
        <w:t xml:space="preserve"> </w:t>
      </w:r>
      <w:proofErr w:type="spellStart"/>
      <w:r w:rsidR="003767A1">
        <w:t>Mu</w:t>
      </w:r>
      <w:r w:rsidR="001E7340">
        <w:t>a</w:t>
      </w:r>
      <w:r w:rsidR="003767A1">
        <w:t>tan</w:t>
      </w:r>
      <w:proofErr w:type="spellEnd"/>
      <w:r w:rsidR="003767A1">
        <w:t xml:space="preserve"> </w:t>
      </w:r>
      <w:proofErr w:type="spellStart"/>
      <w:r w:rsidR="003767A1">
        <w:t>Lokal</w:t>
      </w:r>
      <w:proofErr w:type="spellEnd"/>
      <w:r w:rsidR="003767A1">
        <w:t xml:space="preserve"> </w:t>
      </w:r>
      <w:r>
        <w:rPr>
          <w:lang w:val="id-ID"/>
        </w:rPr>
        <w:t xml:space="preserve"> ini adalah kualifikasi akademik guru yang sudah strata satu (S.1), dan supervisi yang terprogram dari kepala sekolah dan pengawas. Sedangkan faktor p</w:t>
      </w:r>
      <w:r w:rsidRPr="00BA35DF">
        <w:rPr>
          <w:lang w:val="fi-FI"/>
        </w:rPr>
        <w:t xml:space="preserve">enghambat </w:t>
      </w:r>
      <w:r>
        <w:rPr>
          <w:lang w:val="id-ID"/>
        </w:rPr>
        <w:t>adalah</w:t>
      </w:r>
      <w:r>
        <w:rPr>
          <w:lang w:val="fi-FI"/>
        </w:rPr>
        <w:t xml:space="preserve"> </w:t>
      </w:r>
      <w:r>
        <w:rPr>
          <w:lang w:val="id-ID"/>
        </w:rPr>
        <w:t xml:space="preserve">masih </w:t>
      </w:r>
      <w:r w:rsidRPr="00BA35DF">
        <w:rPr>
          <w:lang w:val="fi-FI"/>
        </w:rPr>
        <w:t xml:space="preserve">kurangnya </w:t>
      </w:r>
      <w:r w:rsidR="003767A1">
        <w:rPr>
          <w:lang w:val="id-ID"/>
        </w:rPr>
        <w:t xml:space="preserve"> </w:t>
      </w:r>
      <w:r>
        <w:rPr>
          <w:lang w:val="id-ID"/>
        </w:rPr>
        <w:t xml:space="preserve">kurangnya sarana dan prasarana yang dapat mendukung pelaksanaan </w:t>
      </w:r>
      <w:r w:rsidR="003767A1" w:rsidRPr="003767A1">
        <w:rPr>
          <w:lang w:val="id-ID"/>
        </w:rPr>
        <w:t xml:space="preserve">Kurikulmu  Mulok di  Sd Plus  Aisyiyah I Padang baik Mulok Siaga Becana dan Mulok Bahasa Arab </w:t>
      </w:r>
      <w:r>
        <w:rPr>
          <w:lang w:val="id-ID"/>
        </w:rPr>
        <w:t>.</w:t>
      </w:r>
      <w:r w:rsidRPr="00BA35DF">
        <w:rPr>
          <w:lang w:val="fi-FI"/>
        </w:rPr>
        <w:t xml:space="preserve">  </w:t>
      </w:r>
    </w:p>
    <w:p w:rsidR="0011592C" w:rsidRPr="006910E1" w:rsidRDefault="005A7EC4">
      <w:pPr>
        <w:rPr>
          <w:lang w:val="id-ID"/>
        </w:rPr>
      </w:pPr>
    </w:p>
    <w:sectPr w:rsidR="0011592C" w:rsidRPr="006910E1" w:rsidSect="00872DF4">
      <w:footerReference w:type="even" r:id="rId6"/>
      <w:footerReference w:type="default" r:id="rId7"/>
      <w:pgSz w:w="11906" w:h="16838" w:code="9"/>
      <w:pgMar w:top="1701" w:right="1701" w:bottom="2268" w:left="2268" w:header="720" w:footer="720" w:gutter="0"/>
      <w:pgNumType w:fmt="lowerRoman" w:start="6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2E" w:rsidRDefault="007C772E" w:rsidP="00911263">
      <w:r>
        <w:separator/>
      </w:r>
    </w:p>
  </w:endnote>
  <w:endnote w:type="continuationSeparator" w:id="1">
    <w:p w:rsidR="007C772E" w:rsidRDefault="007C772E" w:rsidP="0091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F7" w:rsidRDefault="00396901" w:rsidP="00A1077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E734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E1BF7" w:rsidRDefault="005A7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E2" w:rsidRDefault="008F56E2" w:rsidP="008F56E2">
    <w:pPr>
      <w:pStyle w:val="Footer"/>
      <w:jc w:val="center"/>
    </w:pPr>
  </w:p>
  <w:p w:rsidR="008F56E2" w:rsidRDefault="008F5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2E" w:rsidRDefault="007C772E" w:rsidP="00911263">
      <w:r>
        <w:separator/>
      </w:r>
    </w:p>
  </w:footnote>
  <w:footnote w:type="continuationSeparator" w:id="1">
    <w:p w:rsidR="007C772E" w:rsidRDefault="007C772E" w:rsidP="00911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0E1"/>
    <w:rsid w:val="001E7340"/>
    <w:rsid w:val="003767A1"/>
    <w:rsid w:val="00396901"/>
    <w:rsid w:val="00504A2B"/>
    <w:rsid w:val="00566D1B"/>
    <w:rsid w:val="005A29D4"/>
    <w:rsid w:val="005A7EC4"/>
    <w:rsid w:val="006910E1"/>
    <w:rsid w:val="00722B5E"/>
    <w:rsid w:val="007C772E"/>
    <w:rsid w:val="00816BAD"/>
    <w:rsid w:val="008F56E2"/>
    <w:rsid w:val="00911263"/>
    <w:rsid w:val="0093337A"/>
    <w:rsid w:val="00A128C2"/>
    <w:rsid w:val="00A44017"/>
    <w:rsid w:val="00B050BD"/>
    <w:rsid w:val="00D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E1"/>
    <w:pPr>
      <w:bidi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10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10E1"/>
  </w:style>
  <w:style w:type="paragraph" w:styleId="Header">
    <w:name w:val="header"/>
    <w:basedOn w:val="Normal"/>
    <w:link w:val="HeaderChar"/>
    <w:uiPriority w:val="99"/>
    <w:semiHidden/>
    <w:unhideWhenUsed/>
    <w:rsid w:val="008F5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3</cp:revision>
  <cp:lastPrinted>2013-02-17T11:33:00Z</cp:lastPrinted>
  <dcterms:created xsi:type="dcterms:W3CDTF">2013-02-06T08:08:00Z</dcterms:created>
  <dcterms:modified xsi:type="dcterms:W3CDTF">2013-02-28T22:29:00Z</dcterms:modified>
</cp:coreProperties>
</file>